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3612B" w14:textId="77777777" w:rsidR="00EB7594" w:rsidRPr="00197A4E" w:rsidRDefault="000014DA" w:rsidP="00197A4E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197A4E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5"/>
        <w:gridCol w:w="2461"/>
        <w:gridCol w:w="825"/>
      </w:tblGrid>
      <w:tr w:rsidR="00D311E5" w:rsidRPr="00197A4E" w14:paraId="6F05C194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6738191" w14:textId="77777777" w:rsidR="00D311E5" w:rsidRPr="00197A4E" w:rsidRDefault="000014DA" w:rsidP="00197A4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197A4E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583E7470" w14:textId="1A01815D" w:rsidR="00D311E5" w:rsidRPr="00197A4E" w:rsidRDefault="009A594A" w:rsidP="00197A4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>
              <w:rPr>
                <w:rFonts w:cs="Arial"/>
                <w:b/>
                <w:bCs/>
                <w:lang w:val="en-GB"/>
              </w:rPr>
              <w:t>Viticulture</w:t>
            </w:r>
            <w:bookmarkStart w:id="1" w:name="_GoBack"/>
            <w:bookmarkEnd w:id="1"/>
            <w:r w:rsidR="002E3231" w:rsidRPr="00197A4E">
              <w:rPr>
                <w:rFonts w:cs="Arial"/>
                <w:b/>
                <w:bCs/>
                <w:lang w:val="en-GB"/>
              </w:rPr>
              <w:t xml:space="preserve"> I</w:t>
            </w:r>
          </w:p>
        </w:tc>
      </w:tr>
      <w:tr w:rsidR="002E3231" w:rsidRPr="00197A4E" w14:paraId="317A913C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DD42D90" w14:textId="77777777" w:rsidR="002E3231" w:rsidRPr="00197A4E" w:rsidRDefault="002E3231" w:rsidP="00197A4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97A4E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6FE4A428" w14:textId="77777777" w:rsidR="002E3231" w:rsidRPr="00197A4E" w:rsidRDefault="002E3231" w:rsidP="00197A4E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197A4E">
              <w:rPr>
                <w:rFonts w:cs="Arial"/>
                <w:b/>
                <w:lang w:val="en-GB"/>
              </w:rPr>
              <w:t>Professional undergraduate study Winemaking</w:t>
            </w:r>
          </w:p>
        </w:tc>
      </w:tr>
      <w:tr w:rsidR="002E3231" w:rsidRPr="00197A4E" w14:paraId="7D791F1B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6228AA1" w14:textId="77777777" w:rsidR="002E3231" w:rsidRPr="00197A4E" w:rsidRDefault="002E3231" w:rsidP="00197A4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97A4E">
              <w:rPr>
                <w:rFonts w:cs="Arial"/>
                <w:b/>
                <w:bCs/>
                <w:color w:val="000000"/>
                <w:lang w:val="en-GB"/>
              </w:rPr>
              <w:t>Status of a course</w:t>
            </w:r>
          </w:p>
        </w:tc>
        <w:tc>
          <w:tcPr>
            <w:tcW w:w="6430" w:type="dxa"/>
            <w:gridSpan w:val="5"/>
            <w:vAlign w:val="center"/>
          </w:tcPr>
          <w:p w14:paraId="362D288B" w14:textId="77777777" w:rsidR="002E3231" w:rsidRPr="00197A4E" w:rsidRDefault="002E3231" w:rsidP="00197A4E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197A4E">
              <w:rPr>
                <w:rFonts w:cs="Arial"/>
                <w:lang w:val="en-GB"/>
              </w:rPr>
              <w:t xml:space="preserve">Obligatory </w:t>
            </w:r>
          </w:p>
        </w:tc>
      </w:tr>
      <w:tr w:rsidR="002E3231" w:rsidRPr="00197A4E" w14:paraId="18AAC64D" w14:textId="77777777" w:rsidTr="002E3231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2AAB3B02" w14:textId="77777777" w:rsidR="002E3231" w:rsidRPr="00197A4E" w:rsidRDefault="002E3231" w:rsidP="00197A4E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197A4E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06037A4C" w14:textId="77777777" w:rsidR="002E3231" w:rsidRPr="00197A4E" w:rsidRDefault="002E3231" w:rsidP="00197A4E">
            <w:pPr>
              <w:spacing w:after="0" w:line="240" w:lineRule="auto"/>
              <w:rPr>
                <w:rFonts w:cs="Arial"/>
                <w:lang w:val="en-GB"/>
              </w:rPr>
            </w:pPr>
            <w:r w:rsidRPr="00197A4E">
              <w:rPr>
                <w:rFonts w:cs="Arial"/>
                <w:lang w:val="en-GB"/>
              </w:rPr>
              <w:t>1.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775C6C" w14:textId="77777777" w:rsidR="002E3231" w:rsidRPr="00197A4E" w:rsidRDefault="002E3231" w:rsidP="00197A4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97A4E">
              <w:rPr>
                <w:rFonts w:cs="Arial"/>
                <w:b/>
                <w:bCs/>
                <w:lang w:val="en-GB"/>
              </w:rPr>
              <w:t>Semester</w:t>
            </w:r>
          </w:p>
        </w:tc>
        <w:tc>
          <w:tcPr>
            <w:tcW w:w="665" w:type="dxa"/>
            <w:vAlign w:val="center"/>
          </w:tcPr>
          <w:p w14:paraId="54217885" w14:textId="3C23EC34" w:rsidR="002E3231" w:rsidRPr="00197A4E" w:rsidRDefault="006F61D7" w:rsidP="00197A4E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61" w:type="dxa"/>
            <w:shd w:val="clear" w:color="auto" w:fill="D9D9D9" w:themeFill="background1" w:themeFillShade="D9"/>
            <w:vAlign w:val="center"/>
          </w:tcPr>
          <w:p w14:paraId="231965A1" w14:textId="77777777" w:rsidR="002E3231" w:rsidRPr="00197A4E" w:rsidRDefault="002E3231" w:rsidP="00197A4E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197A4E">
              <w:rPr>
                <w:rFonts w:cs="Arial"/>
                <w:b/>
                <w:bCs/>
                <w:lang w:val="en-GB"/>
              </w:rPr>
              <w:t>ECTS credits</w:t>
            </w:r>
          </w:p>
        </w:tc>
        <w:tc>
          <w:tcPr>
            <w:tcW w:w="825" w:type="dxa"/>
            <w:vAlign w:val="center"/>
          </w:tcPr>
          <w:p w14:paraId="205C86C4" w14:textId="77777777" w:rsidR="002E3231" w:rsidRPr="00197A4E" w:rsidRDefault="002E3231" w:rsidP="00197A4E">
            <w:pPr>
              <w:spacing w:after="0" w:line="240" w:lineRule="auto"/>
              <w:rPr>
                <w:rFonts w:cs="Arial"/>
                <w:lang w:val="en-GB"/>
              </w:rPr>
            </w:pPr>
            <w:r w:rsidRPr="00197A4E">
              <w:rPr>
                <w:rFonts w:cs="Arial"/>
                <w:lang w:val="en-GB"/>
              </w:rPr>
              <w:t>6</w:t>
            </w:r>
          </w:p>
        </w:tc>
      </w:tr>
      <w:tr w:rsidR="002E3231" w:rsidRPr="00197A4E" w14:paraId="43FF56E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329B812" w14:textId="77777777" w:rsidR="002E3231" w:rsidRPr="00197A4E" w:rsidRDefault="002E3231" w:rsidP="00197A4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197A4E">
              <w:rPr>
                <w:b/>
                <w:color w:val="000000"/>
                <w:lang w:val="en-GB"/>
              </w:rPr>
              <w:t>Goals of a course</w:t>
            </w:r>
          </w:p>
          <w:p w14:paraId="228784D3" w14:textId="77777777" w:rsidR="002E3231" w:rsidRPr="00197A4E" w:rsidRDefault="002E3231" w:rsidP="00197A4E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2E3231" w:rsidRPr="00197A4E" w14:paraId="2544A14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5B614B1" w14:textId="77777777" w:rsidR="002E3231" w:rsidRPr="00197A4E" w:rsidRDefault="002E3231" w:rsidP="00197A4E">
            <w:pPr>
              <w:spacing w:after="0" w:line="240" w:lineRule="auto"/>
              <w:jc w:val="both"/>
              <w:rPr>
                <w:lang w:val="en-GB"/>
              </w:rPr>
            </w:pPr>
            <w:r w:rsidRPr="00197A4E">
              <w:rPr>
                <w:lang w:val="en-GB"/>
              </w:rPr>
              <w:t xml:space="preserve">Introducing students to the botanical origin and origin of the </w:t>
            </w:r>
            <w:r w:rsidR="00197A4E">
              <w:rPr>
                <w:lang w:val="en-GB"/>
              </w:rPr>
              <w:t>wine</w:t>
            </w:r>
            <w:r w:rsidRPr="00197A4E">
              <w:rPr>
                <w:lang w:val="en-GB"/>
              </w:rPr>
              <w:t xml:space="preserve"> and the history of viticulture development. Major winegrowing regions of the world. Introducing students to the basic vegetative and </w:t>
            </w:r>
            <w:r w:rsidR="00197A4E">
              <w:rPr>
                <w:lang w:val="en-GB"/>
              </w:rPr>
              <w:t>generative organs of the wine. T</w:t>
            </w:r>
            <w:r w:rsidRPr="00197A4E">
              <w:rPr>
                <w:lang w:val="en-GB"/>
              </w:rPr>
              <w:t xml:space="preserve">he morphological characteristics of the </w:t>
            </w:r>
            <w:r w:rsidR="00197A4E">
              <w:rPr>
                <w:lang w:val="en-GB"/>
              </w:rPr>
              <w:t>wine</w:t>
            </w:r>
            <w:r w:rsidRPr="00197A4E">
              <w:rPr>
                <w:lang w:val="en-GB"/>
              </w:rPr>
              <w:t xml:space="preserve">. Basic techniques of </w:t>
            </w:r>
            <w:r w:rsidR="00197A4E">
              <w:rPr>
                <w:lang w:val="en-GB"/>
              </w:rPr>
              <w:t>wine</w:t>
            </w:r>
            <w:r w:rsidRPr="00197A4E">
              <w:rPr>
                <w:lang w:val="en-GB"/>
              </w:rPr>
              <w:t xml:space="preserve"> pruning.</w:t>
            </w:r>
          </w:p>
        </w:tc>
      </w:tr>
      <w:tr w:rsidR="002E3231" w:rsidRPr="00197A4E" w14:paraId="2D18A89A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4EC8FAA" w14:textId="77777777" w:rsidR="002E3231" w:rsidRPr="00197A4E" w:rsidRDefault="002E3231" w:rsidP="00197A4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197A4E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250494C" w14:textId="77777777" w:rsidR="002E3231" w:rsidRPr="00197A4E" w:rsidRDefault="002E3231" w:rsidP="00197A4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2E3231" w:rsidRPr="00197A4E" w14:paraId="3BBC6BE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608D412" w14:textId="77777777" w:rsidR="002E3231" w:rsidRPr="00197A4E" w:rsidRDefault="002E3231" w:rsidP="00197A4E">
            <w:pPr>
              <w:spacing w:after="0" w:line="240" w:lineRule="auto"/>
              <w:jc w:val="both"/>
              <w:rPr>
                <w:lang w:val="en-GB"/>
              </w:rPr>
            </w:pPr>
            <w:r w:rsidRPr="00197A4E">
              <w:rPr>
                <w:lang w:val="en-GB"/>
              </w:rPr>
              <w:t>No conditions</w:t>
            </w:r>
          </w:p>
        </w:tc>
      </w:tr>
      <w:tr w:rsidR="002E3231" w:rsidRPr="00197A4E" w14:paraId="48E5154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4683C9E4" w14:textId="77777777" w:rsidR="002E3231" w:rsidRPr="00197A4E" w:rsidRDefault="002E3231" w:rsidP="00197A4E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197A4E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2E3231" w:rsidRPr="00197A4E" w14:paraId="2D59935F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76E42C0" w14:textId="77777777" w:rsidR="002E3231" w:rsidRPr="00197A4E" w:rsidRDefault="002E3231" w:rsidP="00197A4E">
            <w:pPr>
              <w:spacing w:after="0" w:line="240" w:lineRule="auto"/>
              <w:rPr>
                <w:lang w:val="en-GB"/>
              </w:rPr>
            </w:pPr>
            <w:r w:rsidRPr="00197A4E">
              <w:rPr>
                <w:lang w:val="en-GB"/>
              </w:rPr>
              <w:t xml:space="preserve">Outcome 1: Plan the planting of </w:t>
            </w:r>
            <w:r w:rsidR="00197A4E">
              <w:rPr>
                <w:lang w:val="en-GB"/>
              </w:rPr>
              <w:t>vine</w:t>
            </w:r>
            <w:r w:rsidR="00197A4E" w:rsidRPr="00197A4E">
              <w:rPr>
                <w:lang w:val="en-GB"/>
              </w:rPr>
              <w:t>yards</w:t>
            </w:r>
            <w:r w:rsidRPr="00197A4E">
              <w:rPr>
                <w:lang w:val="en-GB"/>
              </w:rPr>
              <w:t xml:space="preserve"> with regard to the ecological and </w:t>
            </w:r>
            <w:proofErr w:type="spellStart"/>
            <w:r w:rsidRPr="00197A4E">
              <w:rPr>
                <w:lang w:val="en-GB"/>
              </w:rPr>
              <w:t>agro</w:t>
            </w:r>
            <w:proofErr w:type="spellEnd"/>
            <w:r w:rsidRPr="00197A4E">
              <w:rPr>
                <w:lang w:val="en-GB"/>
              </w:rPr>
              <w:t>-climate conditions of the production unit</w:t>
            </w:r>
          </w:p>
          <w:p w14:paraId="7C03802F" w14:textId="77777777" w:rsidR="002E3231" w:rsidRPr="00197A4E" w:rsidRDefault="002E3231" w:rsidP="00197A4E">
            <w:pPr>
              <w:spacing w:after="0" w:line="240" w:lineRule="auto"/>
              <w:rPr>
                <w:lang w:val="en-GB"/>
              </w:rPr>
            </w:pPr>
            <w:r w:rsidRPr="00197A4E">
              <w:rPr>
                <w:lang w:val="en-GB"/>
              </w:rPr>
              <w:t xml:space="preserve">Outcome 3: Perform the care of the </w:t>
            </w:r>
            <w:r w:rsidR="00197A4E" w:rsidRPr="00197A4E">
              <w:rPr>
                <w:lang w:val="en-GB"/>
              </w:rPr>
              <w:t>grape</w:t>
            </w:r>
            <w:r w:rsidR="00197A4E">
              <w:rPr>
                <w:lang w:val="en-GB"/>
              </w:rPr>
              <w:t>vine</w:t>
            </w:r>
            <w:r w:rsidRPr="00197A4E">
              <w:rPr>
                <w:lang w:val="en-GB"/>
              </w:rPr>
              <w:t xml:space="preserve"> plantations in accordance with the cultivation form and maintain the </w:t>
            </w:r>
            <w:r w:rsidR="00197A4E">
              <w:rPr>
                <w:lang w:val="en-GB"/>
              </w:rPr>
              <w:t>vine</w:t>
            </w:r>
            <w:r w:rsidR="00197A4E" w:rsidRPr="00197A4E">
              <w:rPr>
                <w:lang w:val="en-GB"/>
              </w:rPr>
              <w:t>yard</w:t>
            </w:r>
            <w:r w:rsidRPr="00197A4E">
              <w:rPr>
                <w:lang w:val="en-GB"/>
              </w:rPr>
              <w:t xml:space="preserve"> in view of the technological and ecological conditions of production</w:t>
            </w:r>
          </w:p>
        </w:tc>
      </w:tr>
      <w:tr w:rsidR="002E3231" w:rsidRPr="00197A4E" w14:paraId="5FA6DEAE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60776692" w14:textId="77777777" w:rsidR="002E3231" w:rsidRPr="00197A4E" w:rsidRDefault="002E3231" w:rsidP="00197A4E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197A4E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2E3231" w:rsidRPr="00197A4E" w14:paraId="17CEE33E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FB9ABC7" w14:textId="77777777" w:rsidR="002E3231" w:rsidRPr="00197A4E" w:rsidRDefault="002E3231" w:rsidP="00197A4E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97A4E">
              <w:rPr>
                <w:rFonts w:ascii="Arial Narrow" w:hAnsi="Arial Narrow"/>
                <w:lang w:val="en-GB"/>
              </w:rPr>
              <w:t xml:space="preserve">Describe the botanical origin, origin and prevalence of </w:t>
            </w:r>
            <w:r w:rsidR="00197A4E" w:rsidRPr="00197A4E">
              <w:rPr>
                <w:rFonts w:ascii="Arial Narrow" w:hAnsi="Arial Narrow"/>
                <w:lang w:val="en-GB"/>
              </w:rPr>
              <w:t>grape</w:t>
            </w:r>
            <w:r w:rsidR="00197A4E">
              <w:rPr>
                <w:rFonts w:ascii="Arial Narrow" w:hAnsi="Arial Narrow"/>
                <w:lang w:val="en-GB"/>
              </w:rPr>
              <w:t>vine</w:t>
            </w:r>
            <w:r w:rsidRPr="00197A4E">
              <w:rPr>
                <w:rFonts w:ascii="Arial Narrow" w:hAnsi="Arial Narrow"/>
                <w:lang w:val="en-GB"/>
              </w:rPr>
              <w:t>.</w:t>
            </w:r>
          </w:p>
          <w:p w14:paraId="30FFC0B8" w14:textId="77777777" w:rsidR="002E3231" w:rsidRPr="00197A4E" w:rsidRDefault="002E3231" w:rsidP="00197A4E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97A4E">
              <w:rPr>
                <w:rFonts w:ascii="Arial Narrow" w:hAnsi="Arial Narrow"/>
                <w:lang w:val="en-GB"/>
              </w:rPr>
              <w:t xml:space="preserve">Describe the main wine growing regions of the world. </w:t>
            </w:r>
          </w:p>
          <w:p w14:paraId="5E911B00" w14:textId="77777777" w:rsidR="002E3231" w:rsidRPr="00197A4E" w:rsidRDefault="002E3231" w:rsidP="00197A4E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97A4E">
              <w:rPr>
                <w:rFonts w:ascii="Arial Narrow" w:hAnsi="Arial Narrow"/>
                <w:lang w:val="en-GB"/>
              </w:rPr>
              <w:t xml:space="preserve">Describe and distinguish the morphological form and structure of the vegetative organs of </w:t>
            </w:r>
            <w:r w:rsidR="00197A4E" w:rsidRPr="00197A4E">
              <w:rPr>
                <w:rFonts w:ascii="Arial Narrow" w:hAnsi="Arial Narrow"/>
                <w:lang w:val="en-GB"/>
              </w:rPr>
              <w:t>grape</w:t>
            </w:r>
            <w:r w:rsidR="00197A4E">
              <w:rPr>
                <w:rFonts w:ascii="Arial Narrow" w:hAnsi="Arial Narrow"/>
                <w:lang w:val="en-GB"/>
              </w:rPr>
              <w:t>vine</w:t>
            </w:r>
            <w:r w:rsidRPr="00197A4E">
              <w:rPr>
                <w:rFonts w:ascii="Arial Narrow" w:hAnsi="Arial Narrow"/>
                <w:lang w:val="en-GB"/>
              </w:rPr>
              <w:t xml:space="preserve"> </w:t>
            </w:r>
          </w:p>
          <w:p w14:paraId="7FC5A5C3" w14:textId="77777777" w:rsidR="002E3231" w:rsidRPr="00197A4E" w:rsidRDefault="002E3231" w:rsidP="00197A4E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97A4E">
              <w:rPr>
                <w:rFonts w:ascii="Arial Narrow" w:hAnsi="Arial Narrow"/>
                <w:lang w:val="en-GB"/>
              </w:rPr>
              <w:t xml:space="preserve">Describe and distinguish the morphological form and structure of the generative organs of </w:t>
            </w:r>
            <w:r w:rsidR="00197A4E" w:rsidRPr="00197A4E">
              <w:rPr>
                <w:rFonts w:ascii="Arial Narrow" w:hAnsi="Arial Narrow"/>
                <w:lang w:val="en-GB"/>
              </w:rPr>
              <w:t>grape</w:t>
            </w:r>
            <w:r w:rsidR="00197A4E">
              <w:rPr>
                <w:rFonts w:ascii="Arial Narrow" w:hAnsi="Arial Narrow"/>
                <w:lang w:val="en-GB"/>
              </w:rPr>
              <w:t>vine</w:t>
            </w:r>
          </w:p>
          <w:p w14:paraId="5C753714" w14:textId="77777777" w:rsidR="002E3231" w:rsidRPr="00197A4E" w:rsidRDefault="002E3231" w:rsidP="00197A4E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197A4E">
              <w:rPr>
                <w:rFonts w:ascii="Arial Narrow" w:hAnsi="Arial Narrow"/>
                <w:lang w:val="en-GB"/>
              </w:rPr>
              <w:t xml:space="preserve">Prune the </w:t>
            </w:r>
            <w:r w:rsidR="00197A4E" w:rsidRPr="00197A4E">
              <w:rPr>
                <w:rFonts w:ascii="Arial Narrow" w:hAnsi="Arial Narrow"/>
                <w:lang w:val="en-GB"/>
              </w:rPr>
              <w:t>grape</w:t>
            </w:r>
            <w:r w:rsidR="00197A4E">
              <w:rPr>
                <w:rFonts w:ascii="Arial Narrow" w:hAnsi="Arial Narrow"/>
                <w:lang w:val="en-GB"/>
              </w:rPr>
              <w:t>vine</w:t>
            </w:r>
            <w:r w:rsidRPr="00197A4E">
              <w:rPr>
                <w:rFonts w:ascii="Arial Narrow" w:hAnsi="Arial Narrow"/>
                <w:lang w:val="en-GB"/>
              </w:rPr>
              <w:t xml:space="preserve"> and explain the advantages and disadvantages of different </w:t>
            </w:r>
            <w:r w:rsidR="00197A4E" w:rsidRPr="00197A4E">
              <w:rPr>
                <w:rFonts w:ascii="Arial Narrow" w:hAnsi="Arial Narrow"/>
                <w:lang w:val="en-GB"/>
              </w:rPr>
              <w:t>grape</w:t>
            </w:r>
            <w:r w:rsidR="00197A4E">
              <w:rPr>
                <w:rFonts w:ascii="Arial Narrow" w:hAnsi="Arial Narrow"/>
                <w:lang w:val="en-GB"/>
              </w:rPr>
              <w:t>vine</w:t>
            </w:r>
            <w:r w:rsidRPr="00197A4E">
              <w:rPr>
                <w:rFonts w:ascii="Arial Narrow" w:hAnsi="Arial Narrow"/>
                <w:lang w:val="en-GB"/>
              </w:rPr>
              <w:t xml:space="preserve"> pruning techniques.</w:t>
            </w:r>
          </w:p>
        </w:tc>
      </w:tr>
      <w:tr w:rsidR="002E3231" w:rsidRPr="00197A4E" w14:paraId="048592FE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F0875B" w14:textId="77777777" w:rsidR="002E3231" w:rsidRPr="00197A4E" w:rsidRDefault="002E3231" w:rsidP="00197A4E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197A4E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2E3231" w:rsidRPr="00197A4E" w14:paraId="1B53262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364C12A" w14:textId="77777777" w:rsidR="002E3231" w:rsidRPr="00197A4E" w:rsidRDefault="002E3231" w:rsidP="00197A4E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197A4E">
              <w:rPr>
                <w:color w:val="auto"/>
                <w:lang w:val="en-GB"/>
              </w:rPr>
              <w:t>Introduction i</w:t>
            </w:r>
            <w:r w:rsidR="00197A4E">
              <w:rPr>
                <w:color w:val="auto"/>
                <w:lang w:val="en-GB"/>
              </w:rPr>
              <w:t xml:space="preserve">nto wine growing. Wine origin. </w:t>
            </w:r>
            <w:r w:rsidRPr="00197A4E">
              <w:rPr>
                <w:color w:val="auto"/>
                <w:lang w:val="en-GB"/>
              </w:rPr>
              <w:t>Historica</w:t>
            </w:r>
            <w:r w:rsidR="00197A4E">
              <w:rPr>
                <w:color w:val="auto"/>
                <w:lang w:val="en-GB"/>
              </w:rPr>
              <w:t xml:space="preserve">l development of wine growing. </w:t>
            </w:r>
            <w:r w:rsidRPr="00197A4E">
              <w:rPr>
                <w:color w:val="auto"/>
                <w:lang w:val="en-GB"/>
              </w:rPr>
              <w:t xml:space="preserve">Expansion of </w:t>
            </w:r>
            <w:r w:rsidR="00197A4E">
              <w:rPr>
                <w:color w:val="auto"/>
                <w:lang w:val="en-GB"/>
              </w:rPr>
              <w:t>wine</w:t>
            </w:r>
            <w:r w:rsidRPr="00197A4E">
              <w:rPr>
                <w:color w:val="auto"/>
                <w:lang w:val="en-GB"/>
              </w:rPr>
              <w:t xml:space="preserve">.  Morphology of </w:t>
            </w:r>
            <w:r w:rsidR="00197A4E">
              <w:rPr>
                <w:color w:val="auto"/>
                <w:lang w:val="en-GB"/>
              </w:rPr>
              <w:t>wine</w:t>
            </w:r>
            <w:r w:rsidRPr="00197A4E">
              <w:rPr>
                <w:color w:val="auto"/>
                <w:lang w:val="en-GB"/>
              </w:rPr>
              <w:t xml:space="preserve"> and some more important physiological functions of </w:t>
            </w:r>
            <w:r w:rsidR="00197A4E">
              <w:rPr>
                <w:color w:val="auto"/>
                <w:lang w:val="en-GB"/>
              </w:rPr>
              <w:t xml:space="preserve">wine. </w:t>
            </w:r>
            <w:r w:rsidRPr="00197A4E">
              <w:rPr>
                <w:color w:val="auto"/>
                <w:lang w:val="en-GB"/>
              </w:rPr>
              <w:t xml:space="preserve">Vegetative organs of </w:t>
            </w:r>
            <w:r w:rsidR="00197A4E">
              <w:rPr>
                <w:color w:val="auto"/>
                <w:lang w:val="en-GB"/>
              </w:rPr>
              <w:t>wine</w:t>
            </w:r>
            <w:r w:rsidRPr="00197A4E">
              <w:rPr>
                <w:color w:val="auto"/>
                <w:lang w:val="en-GB"/>
              </w:rPr>
              <w:t xml:space="preserve">. Generative organs of </w:t>
            </w:r>
            <w:r w:rsidR="00197A4E">
              <w:rPr>
                <w:color w:val="auto"/>
                <w:lang w:val="en-GB"/>
              </w:rPr>
              <w:t>wine</w:t>
            </w:r>
            <w:r w:rsidRPr="00197A4E">
              <w:rPr>
                <w:color w:val="auto"/>
                <w:lang w:val="en-GB"/>
              </w:rPr>
              <w:t xml:space="preserve">. Developmental cycle of </w:t>
            </w:r>
            <w:r w:rsidR="00197A4E">
              <w:rPr>
                <w:color w:val="auto"/>
                <w:lang w:val="en-GB"/>
              </w:rPr>
              <w:t>wine</w:t>
            </w:r>
            <w:r w:rsidRPr="00197A4E">
              <w:rPr>
                <w:color w:val="auto"/>
                <w:lang w:val="en-GB"/>
              </w:rPr>
              <w:t xml:space="preserve">. Cutting of </w:t>
            </w:r>
            <w:r w:rsidR="00197A4E">
              <w:rPr>
                <w:color w:val="auto"/>
                <w:lang w:val="en-GB"/>
              </w:rPr>
              <w:t>wine</w:t>
            </w:r>
            <w:r w:rsidRPr="00197A4E">
              <w:rPr>
                <w:color w:val="auto"/>
                <w:lang w:val="en-GB"/>
              </w:rPr>
              <w:t>. Mature wood section. Cutting technique</w:t>
            </w:r>
          </w:p>
        </w:tc>
      </w:tr>
      <w:tr w:rsidR="002E3231" w:rsidRPr="00197A4E" w14:paraId="630E9E4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FEB5AFE" w14:textId="77777777" w:rsidR="002E3231" w:rsidRPr="00197A4E" w:rsidRDefault="002E3231" w:rsidP="00197A4E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1F50C234" w14:textId="77777777" w:rsidR="00D311E5" w:rsidRPr="00197A4E" w:rsidRDefault="00D311E5" w:rsidP="00197A4E">
      <w:pPr>
        <w:spacing w:after="0" w:line="240" w:lineRule="auto"/>
        <w:rPr>
          <w:rFonts w:cs="Arial"/>
          <w:lang w:val="en-GB"/>
        </w:rPr>
      </w:pPr>
    </w:p>
    <w:sectPr w:rsidR="00D311E5" w:rsidRPr="00197A4E" w:rsidSect="006F61D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9A1168"/>
    <w:multiLevelType w:val="hybridMultilevel"/>
    <w:tmpl w:val="5E346C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6633E"/>
    <w:multiLevelType w:val="hybridMultilevel"/>
    <w:tmpl w:val="A790C144"/>
    <w:lvl w:ilvl="0" w:tplc="1A3022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F203F"/>
    <w:multiLevelType w:val="hybridMultilevel"/>
    <w:tmpl w:val="ACC6A93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23706F"/>
    <w:multiLevelType w:val="hybridMultilevel"/>
    <w:tmpl w:val="71A2E286"/>
    <w:lvl w:ilvl="0" w:tplc="8A208240"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80F29"/>
    <w:multiLevelType w:val="hybridMultilevel"/>
    <w:tmpl w:val="856E2F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97A4E"/>
    <w:rsid w:val="001A49BA"/>
    <w:rsid w:val="00203231"/>
    <w:rsid w:val="00267215"/>
    <w:rsid w:val="002C62EA"/>
    <w:rsid w:val="002E3231"/>
    <w:rsid w:val="002F163F"/>
    <w:rsid w:val="003B36B0"/>
    <w:rsid w:val="003F6600"/>
    <w:rsid w:val="00432F02"/>
    <w:rsid w:val="004454D4"/>
    <w:rsid w:val="00450042"/>
    <w:rsid w:val="00487CC9"/>
    <w:rsid w:val="004E2EBE"/>
    <w:rsid w:val="00507BDA"/>
    <w:rsid w:val="00552644"/>
    <w:rsid w:val="00642278"/>
    <w:rsid w:val="0067459B"/>
    <w:rsid w:val="006850C8"/>
    <w:rsid w:val="006B6940"/>
    <w:rsid w:val="006C7B77"/>
    <w:rsid w:val="006F61D7"/>
    <w:rsid w:val="008471DE"/>
    <w:rsid w:val="008C1AF1"/>
    <w:rsid w:val="0093599C"/>
    <w:rsid w:val="009A594A"/>
    <w:rsid w:val="009C73D5"/>
    <w:rsid w:val="00A05989"/>
    <w:rsid w:val="00AB014C"/>
    <w:rsid w:val="00AE2D6B"/>
    <w:rsid w:val="00B04715"/>
    <w:rsid w:val="00B829BC"/>
    <w:rsid w:val="00BB21FE"/>
    <w:rsid w:val="00C85F06"/>
    <w:rsid w:val="00CA3626"/>
    <w:rsid w:val="00CD1536"/>
    <w:rsid w:val="00D311E5"/>
    <w:rsid w:val="00D6065E"/>
    <w:rsid w:val="00DF70B1"/>
    <w:rsid w:val="00EB7594"/>
    <w:rsid w:val="00EC0521"/>
    <w:rsid w:val="00F122D4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00F65"/>
  <w15:docId w15:val="{556CDCFF-8F45-40BA-A305-2AF6B751B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23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75CA4-C5C3-4467-BFCC-4B68453662F0}"/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3dc5e60c-87d7-439e-97ee-8ba1bf8387d0"/>
    <ds:schemaRef ds:uri="http://purl.org/dc/elements/1.1/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6</cp:revision>
  <dcterms:created xsi:type="dcterms:W3CDTF">2020-02-01T17:56:00Z</dcterms:created>
  <dcterms:modified xsi:type="dcterms:W3CDTF">2022-11-04T11:19:00Z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